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3B" w:rsidRPr="00927CC0" w:rsidRDefault="00651C62" w:rsidP="00927CC0">
      <w:pPr>
        <w:pStyle w:val="a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FA234E" w:rsidRPr="00927CC0">
        <w:rPr>
          <w:i w:val="0"/>
          <w:sz w:val="28"/>
          <w:szCs w:val="28"/>
        </w:rPr>
        <w:t>тчет</w:t>
      </w:r>
    </w:p>
    <w:p w:rsidR="00927CC0" w:rsidRDefault="00A61AE5" w:rsidP="00927CC0">
      <w:pPr>
        <w:pStyle w:val="a3"/>
        <w:jc w:val="center"/>
        <w:rPr>
          <w:b w:val="0"/>
          <w:i w:val="0"/>
          <w:sz w:val="28"/>
          <w:szCs w:val="28"/>
        </w:rPr>
      </w:pPr>
      <w:r w:rsidRPr="00927CC0">
        <w:rPr>
          <w:b w:val="0"/>
          <w:i w:val="0"/>
          <w:sz w:val="28"/>
          <w:szCs w:val="28"/>
        </w:rPr>
        <w:t>о</w:t>
      </w:r>
      <w:r w:rsidR="00FA234E" w:rsidRPr="00927CC0">
        <w:rPr>
          <w:b w:val="0"/>
          <w:i w:val="0"/>
          <w:sz w:val="28"/>
          <w:szCs w:val="28"/>
        </w:rPr>
        <w:t xml:space="preserve"> проведении мероприятия </w:t>
      </w:r>
    </w:p>
    <w:p w:rsidR="00927CC0" w:rsidRPr="00651C62" w:rsidRDefault="00651C62" w:rsidP="00292CAE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</w:t>
      </w:r>
      <w:r w:rsidRPr="00651C62">
        <w:rPr>
          <w:b w:val="0"/>
          <w:i w:val="0"/>
          <w:sz w:val="28"/>
          <w:szCs w:val="28"/>
        </w:rPr>
        <w:t>ематическая программа «Конституция гарант мира и благополучия»</w:t>
      </w:r>
    </w:p>
    <w:p w:rsidR="003510CA" w:rsidRDefault="006D7202" w:rsidP="00651C62">
      <w:pPr>
        <w:pStyle w:val="a3"/>
        <w:rPr>
          <w:rFonts w:eastAsia="Calibri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651C62">
        <w:rPr>
          <w:rFonts w:eastAsia="Calibri"/>
          <w:b w:val="0"/>
          <w:i w:val="0"/>
          <w:sz w:val="28"/>
          <w:szCs w:val="28"/>
        </w:rPr>
        <w:t>06 декабря 2022</w:t>
      </w:r>
      <w:r w:rsidR="00F060C5">
        <w:rPr>
          <w:rFonts w:eastAsia="Calibri"/>
          <w:b w:val="0"/>
          <w:i w:val="0"/>
          <w:sz w:val="28"/>
          <w:szCs w:val="28"/>
        </w:rPr>
        <w:t xml:space="preserve"> </w:t>
      </w:r>
      <w:r w:rsidR="00651C62">
        <w:rPr>
          <w:rFonts w:eastAsia="Calibri"/>
          <w:b w:val="0"/>
          <w:i w:val="0"/>
          <w:sz w:val="28"/>
          <w:szCs w:val="28"/>
        </w:rPr>
        <w:t>года в 15.0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0 </w:t>
      </w:r>
      <w:r w:rsidR="00651C62">
        <w:rPr>
          <w:rFonts w:eastAsia="Calibri"/>
          <w:b w:val="0"/>
          <w:i w:val="0"/>
          <w:sz w:val="28"/>
          <w:szCs w:val="28"/>
        </w:rPr>
        <w:t>в библиотеке</w:t>
      </w:r>
      <w:r w:rsidR="00AB071B">
        <w:rPr>
          <w:rFonts w:eastAsia="Calibri"/>
          <w:b w:val="0"/>
          <w:i w:val="0"/>
          <w:sz w:val="28"/>
          <w:szCs w:val="28"/>
        </w:rPr>
        <w:t xml:space="preserve">, </w:t>
      </w:r>
      <w:r w:rsidR="00F67355">
        <w:rPr>
          <w:rFonts w:eastAsia="Calibri"/>
          <w:b w:val="0"/>
          <w:i w:val="0"/>
          <w:sz w:val="28"/>
          <w:szCs w:val="28"/>
        </w:rPr>
        <w:t>в рамках экстремистской</w:t>
      </w:r>
      <w:r w:rsidR="0012666D">
        <w:rPr>
          <w:rFonts w:eastAsia="Calibri"/>
          <w:b w:val="0"/>
          <w:i w:val="0"/>
          <w:sz w:val="28"/>
          <w:szCs w:val="28"/>
        </w:rPr>
        <w:t xml:space="preserve"> де</w:t>
      </w:r>
      <w:r w:rsidR="008021F3">
        <w:rPr>
          <w:rFonts w:eastAsia="Calibri"/>
          <w:b w:val="0"/>
          <w:i w:val="0"/>
          <w:sz w:val="28"/>
          <w:szCs w:val="28"/>
        </w:rPr>
        <w:t>ятельности</w:t>
      </w:r>
      <w:r w:rsidR="0012666D">
        <w:rPr>
          <w:rFonts w:eastAsia="Calibri"/>
          <w:b w:val="0"/>
          <w:i w:val="0"/>
          <w:sz w:val="28"/>
          <w:szCs w:val="28"/>
        </w:rPr>
        <w:t xml:space="preserve">, </w:t>
      </w:r>
      <w:r w:rsidR="008021F3">
        <w:rPr>
          <w:rFonts w:eastAsia="Calibri"/>
          <w:b w:val="0"/>
          <w:i w:val="0"/>
          <w:sz w:val="28"/>
          <w:szCs w:val="28"/>
        </w:rPr>
        <w:t>было организовано и проведено мероприятие,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 кот</w:t>
      </w:r>
      <w:r w:rsidR="00F060C5">
        <w:rPr>
          <w:rFonts w:eastAsia="Calibri"/>
          <w:b w:val="0"/>
          <w:i w:val="0"/>
          <w:sz w:val="28"/>
          <w:szCs w:val="28"/>
        </w:rPr>
        <w:t>ор</w:t>
      </w:r>
      <w:r w:rsidR="0048110D">
        <w:rPr>
          <w:rFonts w:eastAsia="Calibri"/>
          <w:b w:val="0"/>
          <w:i w:val="0"/>
          <w:sz w:val="28"/>
          <w:szCs w:val="28"/>
        </w:rPr>
        <w:t>ое на</w:t>
      </w:r>
      <w:r w:rsidR="0012666D">
        <w:rPr>
          <w:rFonts w:eastAsia="Calibri"/>
          <w:b w:val="0"/>
          <w:i w:val="0"/>
          <w:sz w:val="28"/>
          <w:szCs w:val="28"/>
        </w:rPr>
        <w:t>зывалос</w:t>
      </w:r>
      <w:r w:rsidR="00ED14FB">
        <w:rPr>
          <w:rFonts w:eastAsia="Calibri"/>
          <w:b w:val="0"/>
          <w:i w:val="0"/>
          <w:sz w:val="28"/>
          <w:szCs w:val="28"/>
        </w:rPr>
        <w:t xml:space="preserve">ь </w:t>
      </w:r>
      <w:r w:rsidR="00651C62" w:rsidRPr="00651C62">
        <w:rPr>
          <w:b w:val="0"/>
          <w:i w:val="0"/>
          <w:sz w:val="28"/>
          <w:szCs w:val="28"/>
        </w:rPr>
        <w:t>«Конституция гарант мира и благополучия»</w:t>
      </w:r>
      <w:r w:rsidR="00651C62">
        <w:rPr>
          <w:b w:val="0"/>
          <w:i w:val="0"/>
          <w:sz w:val="28"/>
          <w:szCs w:val="28"/>
        </w:rPr>
        <w:t xml:space="preserve">. </w:t>
      </w:r>
      <w:r w:rsidR="00E92B0A">
        <w:rPr>
          <w:rFonts w:eastAsia="Calibri"/>
          <w:b w:val="0"/>
          <w:i w:val="0"/>
          <w:sz w:val="28"/>
          <w:szCs w:val="28"/>
        </w:rPr>
        <w:t>М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ероприятие проходило </w:t>
      </w:r>
      <w:r w:rsidR="008021F3">
        <w:rPr>
          <w:rFonts w:eastAsia="Calibri"/>
          <w:b w:val="0"/>
          <w:i w:val="0"/>
          <w:sz w:val="28"/>
          <w:szCs w:val="28"/>
        </w:rPr>
        <w:t>в виде беседы с</w:t>
      </w:r>
      <w:r w:rsidR="00AB071B">
        <w:rPr>
          <w:rFonts w:eastAsia="Calibri"/>
          <w:b w:val="0"/>
          <w:i w:val="0"/>
          <w:sz w:val="28"/>
          <w:szCs w:val="28"/>
        </w:rPr>
        <w:t xml:space="preserve">о старшеклассниками о </w:t>
      </w:r>
      <w:r w:rsidR="00651C62">
        <w:rPr>
          <w:rFonts w:eastAsia="Calibri"/>
          <w:b w:val="0"/>
          <w:i w:val="0"/>
          <w:sz w:val="28"/>
          <w:szCs w:val="28"/>
        </w:rPr>
        <w:t xml:space="preserve">конституции главным документом страны. </w:t>
      </w:r>
      <w:r w:rsidR="00AB071B">
        <w:rPr>
          <w:rFonts w:eastAsia="Calibri"/>
          <w:b w:val="0"/>
          <w:i w:val="0"/>
          <w:sz w:val="28"/>
          <w:szCs w:val="28"/>
        </w:rPr>
        <w:t>В конце беседы всем был роздан методический материал по данной тематике.</w:t>
      </w:r>
      <w:r w:rsidR="00FC7246">
        <w:rPr>
          <w:rFonts w:eastAsia="Calibri"/>
          <w:b w:val="0"/>
          <w:i w:val="0"/>
          <w:sz w:val="28"/>
          <w:szCs w:val="28"/>
        </w:rPr>
        <w:t xml:space="preserve"> </w:t>
      </w:r>
      <w:r w:rsidR="00E92B0A">
        <w:rPr>
          <w:rFonts w:eastAsia="Calibri"/>
          <w:b w:val="0"/>
          <w:i w:val="0"/>
          <w:sz w:val="28"/>
          <w:szCs w:val="28"/>
        </w:rPr>
        <w:t>Ответственны</w:t>
      </w:r>
      <w:bookmarkStart w:id="0" w:name="_GoBack"/>
      <w:bookmarkEnd w:id="0"/>
      <w:r w:rsidR="0048110D">
        <w:rPr>
          <w:rFonts w:eastAsia="Calibri"/>
          <w:b w:val="0"/>
          <w:i w:val="0"/>
          <w:sz w:val="28"/>
          <w:szCs w:val="28"/>
        </w:rPr>
        <w:t xml:space="preserve">й за </w:t>
      </w:r>
      <w:r w:rsidR="00E92B0A">
        <w:rPr>
          <w:rFonts w:eastAsia="Calibri"/>
          <w:b w:val="0"/>
          <w:i w:val="0"/>
          <w:sz w:val="28"/>
          <w:szCs w:val="28"/>
        </w:rPr>
        <w:t xml:space="preserve">организацию и проведение </w:t>
      </w:r>
      <w:r w:rsidR="0048110D">
        <w:rPr>
          <w:rFonts w:eastAsia="Calibri"/>
          <w:b w:val="0"/>
          <w:i w:val="0"/>
          <w:sz w:val="28"/>
          <w:szCs w:val="28"/>
        </w:rPr>
        <w:t xml:space="preserve">мероприятия </w:t>
      </w:r>
      <w:r w:rsidR="00F67355">
        <w:rPr>
          <w:rFonts w:eastAsia="Calibri"/>
          <w:b w:val="0"/>
          <w:i w:val="0"/>
          <w:sz w:val="28"/>
          <w:szCs w:val="28"/>
        </w:rPr>
        <w:t>методист</w:t>
      </w:r>
      <w:r w:rsidR="0048110D">
        <w:rPr>
          <w:rFonts w:eastAsia="Calibri"/>
          <w:b w:val="0"/>
          <w:i w:val="0"/>
          <w:sz w:val="28"/>
          <w:szCs w:val="28"/>
        </w:rPr>
        <w:t xml:space="preserve"> по работе с </w:t>
      </w:r>
      <w:r w:rsidR="00651C62">
        <w:rPr>
          <w:rFonts w:eastAsia="Calibri"/>
          <w:b w:val="0"/>
          <w:i w:val="0"/>
          <w:sz w:val="28"/>
          <w:szCs w:val="28"/>
        </w:rPr>
        <w:t xml:space="preserve"> детьми и  </w:t>
      </w:r>
      <w:r w:rsidR="0048110D">
        <w:rPr>
          <w:rFonts w:eastAsia="Calibri"/>
          <w:b w:val="0"/>
          <w:i w:val="0"/>
          <w:sz w:val="28"/>
          <w:szCs w:val="28"/>
        </w:rPr>
        <w:t>мол</w:t>
      </w:r>
      <w:r w:rsidR="00651C62">
        <w:rPr>
          <w:rFonts w:eastAsia="Calibri"/>
          <w:b w:val="0"/>
          <w:i w:val="0"/>
          <w:sz w:val="28"/>
          <w:szCs w:val="28"/>
        </w:rPr>
        <w:t xml:space="preserve">одежью </w:t>
      </w:r>
      <w:r w:rsidR="0048110D">
        <w:rPr>
          <w:rFonts w:eastAsia="Calibri"/>
          <w:b w:val="0"/>
          <w:i w:val="0"/>
          <w:sz w:val="28"/>
          <w:szCs w:val="28"/>
        </w:rPr>
        <w:t xml:space="preserve"> </w:t>
      </w:r>
      <w:r w:rsidR="00651C62">
        <w:rPr>
          <w:rFonts w:eastAsia="Calibri"/>
          <w:b w:val="0"/>
          <w:i w:val="0"/>
          <w:sz w:val="28"/>
          <w:szCs w:val="28"/>
        </w:rPr>
        <w:t>Е.Н.Пинченко</w:t>
      </w:r>
      <w:r w:rsidR="0048110D">
        <w:rPr>
          <w:rFonts w:eastAsia="Calibri"/>
          <w:b w:val="0"/>
          <w:i w:val="0"/>
          <w:sz w:val="28"/>
          <w:szCs w:val="28"/>
        </w:rPr>
        <w:t xml:space="preserve">. 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Охват </w:t>
      </w:r>
      <w:r w:rsidR="00651C62">
        <w:rPr>
          <w:rFonts w:eastAsia="Calibri"/>
          <w:b w:val="0"/>
          <w:i w:val="0"/>
          <w:sz w:val="28"/>
          <w:szCs w:val="28"/>
        </w:rPr>
        <w:t>26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 человек.</w:t>
      </w:r>
    </w:p>
    <w:p w:rsidR="00651C62" w:rsidRPr="00651C62" w:rsidRDefault="00651C62" w:rsidP="00651C62">
      <w:pPr>
        <w:pStyle w:val="a3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8021F3" w:rsidRDefault="00F6735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r w:rsidR="00651C62" w:rsidRPr="00651C62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sdk_bb\Desktop\ЭКСТРЕМИЗМ\Авгу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k_bb\Desktop\ЭКСТРЕМИЗМ\Авгус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91" w:rsidRDefault="00656C91" w:rsidP="00470328">
      <w:pPr>
        <w:pStyle w:val="a3"/>
        <w:jc w:val="center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48110D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  <w:t xml:space="preserve">      </w:t>
      </w: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BC656A" w:rsidSect="007C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2666D"/>
    <w:rsid w:val="001646D1"/>
    <w:rsid w:val="00165BD1"/>
    <w:rsid w:val="001739D6"/>
    <w:rsid w:val="002449EF"/>
    <w:rsid w:val="00292CAE"/>
    <w:rsid w:val="002F248C"/>
    <w:rsid w:val="003510CA"/>
    <w:rsid w:val="003E699D"/>
    <w:rsid w:val="003F6A95"/>
    <w:rsid w:val="00470328"/>
    <w:rsid w:val="0048110D"/>
    <w:rsid w:val="0050357F"/>
    <w:rsid w:val="00560B6D"/>
    <w:rsid w:val="005E31B5"/>
    <w:rsid w:val="00651C62"/>
    <w:rsid w:val="00656C91"/>
    <w:rsid w:val="00672A08"/>
    <w:rsid w:val="006C46F7"/>
    <w:rsid w:val="006D7202"/>
    <w:rsid w:val="006F01DC"/>
    <w:rsid w:val="00744892"/>
    <w:rsid w:val="00747C57"/>
    <w:rsid w:val="007562F2"/>
    <w:rsid w:val="007C583B"/>
    <w:rsid w:val="007E6D28"/>
    <w:rsid w:val="008021F3"/>
    <w:rsid w:val="00816CC6"/>
    <w:rsid w:val="00877FCE"/>
    <w:rsid w:val="00920542"/>
    <w:rsid w:val="00927CC0"/>
    <w:rsid w:val="009577DF"/>
    <w:rsid w:val="00A61AE5"/>
    <w:rsid w:val="00AB071B"/>
    <w:rsid w:val="00AB7FCD"/>
    <w:rsid w:val="00AE2FA5"/>
    <w:rsid w:val="00B86550"/>
    <w:rsid w:val="00B94FF0"/>
    <w:rsid w:val="00BC656A"/>
    <w:rsid w:val="00C6453D"/>
    <w:rsid w:val="00C80D5B"/>
    <w:rsid w:val="00C82F4B"/>
    <w:rsid w:val="00C913C5"/>
    <w:rsid w:val="00CC2A6E"/>
    <w:rsid w:val="00D12A35"/>
    <w:rsid w:val="00DA242E"/>
    <w:rsid w:val="00E87B57"/>
    <w:rsid w:val="00E92B0A"/>
    <w:rsid w:val="00ED14FB"/>
    <w:rsid w:val="00EE4FE1"/>
    <w:rsid w:val="00EF3FC8"/>
    <w:rsid w:val="00F060C5"/>
    <w:rsid w:val="00F601A4"/>
    <w:rsid w:val="00F67355"/>
    <w:rsid w:val="00F923E9"/>
    <w:rsid w:val="00FA234E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0AAB2-EB0B-486E-97CE-5A3F220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9</cp:revision>
  <cp:lastPrinted>2016-11-03T07:07:00Z</cp:lastPrinted>
  <dcterms:created xsi:type="dcterms:W3CDTF">2016-10-20T08:04:00Z</dcterms:created>
  <dcterms:modified xsi:type="dcterms:W3CDTF">2022-12-08T08:55:00Z</dcterms:modified>
</cp:coreProperties>
</file>