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C62" w:rsidRPr="00852C62" w:rsidRDefault="00852C62" w:rsidP="00852C62">
      <w:pPr>
        <w:autoSpaceDE w:val="0"/>
        <w:autoSpaceDN w:val="0"/>
        <w:adjustRightInd w:val="0"/>
        <w:spacing w:after="0" w:line="240" w:lineRule="auto"/>
        <w:ind w:left="4956"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52C62">
        <w:rPr>
          <w:rFonts w:ascii="Times New Roman" w:hAnsi="Times New Roman" w:cs="Times New Roman"/>
          <w:sz w:val="28"/>
          <w:szCs w:val="28"/>
        </w:rPr>
        <w:t>ПРИЛОЖЕНИЕ</w:t>
      </w:r>
    </w:p>
    <w:p w:rsidR="00852C62" w:rsidRPr="00852C62" w:rsidRDefault="00852C62" w:rsidP="00852C62">
      <w:pPr>
        <w:autoSpaceDE w:val="0"/>
        <w:autoSpaceDN w:val="0"/>
        <w:adjustRightInd w:val="0"/>
        <w:spacing w:after="0" w:line="240" w:lineRule="auto"/>
        <w:ind w:left="4956"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852C62" w:rsidRPr="00852C62" w:rsidRDefault="00852C62" w:rsidP="00852C62">
      <w:pPr>
        <w:autoSpaceDE w:val="0"/>
        <w:autoSpaceDN w:val="0"/>
        <w:adjustRightInd w:val="0"/>
        <w:spacing w:after="0" w:line="240" w:lineRule="auto"/>
        <w:ind w:left="4956"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52C62">
        <w:rPr>
          <w:rFonts w:ascii="Times New Roman" w:hAnsi="Times New Roman" w:cs="Times New Roman"/>
          <w:sz w:val="28"/>
          <w:szCs w:val="28"/>
        </w:rPr>
        <w:t>УТВЕРЖДЕНО</w:t>
      </w:r>
    </w:p>
    <w:p w:rsidR="00852C62" w:rsidRPr="00852C62" w:rsidRDefault="00852C62" w:rsidP="00852C62">
      <w:pPr>
        <w:autoSpaceDE w:val="0"/>
        <w:autoSpaceDN w:val="0"/>
        <w:adjustRightInd w:val="0"/>
        <w:spacing w:after="0" w:line="240" w:lineRule="auto"/>
        <w:ind w:left="4956"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52C6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F79D8" w:rsidRDefault="006F79D8" w:rsidP="006F79D8">
      <w:pPr>
        <w:autoSpaceDE w:val="0"/>
        <w:autoSpaceDN w:val="0"/>
        <w:adjustRightInd w:val="0"/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Большебейсугского сельского    </w:t>
      </w:r>
    </w:p>
    <w:p w:rsidR="00852C62" w:rsidRPr="00852C62" w:rsidRDefault="006F79D8" w:rsidP="006F79D8">
      <w:pPr>
        <w:autoSpaceDE w:val="0"/>
        <w:autoSpaceDN w:val="0"/>
        <w:adjustRightInd w:val="0"/>
        <w:spacing w:after="0" w:line="240" w:lineRule="auto"/>
        <w:ind w:left="4956" w:firstLine="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поселения Брюховецкого района</w:t>
      </w:r>
    </w:p>
    <w:p w:rsidR="00852C62" w:rsidRPr="00852C62" w:rsidRDefault="006F79D8" w:rsidP="00852C62">
      <w:pPr>
        <w:autoSpaceDE w:val="0"/>
        <w:autoSpaceDN w:val="0"/>
        <w:adjustRightInd w:val="0"/>
        <w:spacing w:after="0" w:line="240" w:lineRule="auto"/>
        <w:ind w:left="4956"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2C62" w:rsidRPr="00852C62">
        <w:rPr>
          <w:rFonts w:ascii="Times New Roman" w:hAnsi="Times New Roman" w:cs="Times New Roman"/>
          <w:sz w:val="28"/>
          <w:szCs w:val="28"/>
        </w:rPr>
        <w:t>от_____________№_______</w:t>
      </w:r>
    </w:p>
    <w:p w:rsidR="00852C62" w:rsidRPr="00852C62" w:rsidRDefault="00852C62" w:rsidP="00852C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Default="00E619D0" w:rsidP="00852C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00A" w:rsidRPr="004F13C9" w:rsidRDefault="004670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Default="004A1D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End w:id="0"/>
      <w:r w:rsidRPr="004F13C9">
        <w:rPr>
          <w:rFonts w:ascii="Times New Roman" w:hAnsi="Times New Roman" w:cs="Times New Roman"/>
          <w:sz w:val="28"/>
          <w:szCs w:val="28"/>
        </w:rPr>
        <w:t>ТРЕБОВАНИЯ</w:t>
      </w:r>
    </w:p>
    <w:p w:rsidR="00E619D0" w:rsidRDefault="008F3C35" w:rsidP="00730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0DC5">
        <w:rPr>
          <w:rFonts w:ascii="Times New Roman" w:hAnsi="Times New Roman" w:cs="Times New Roman"/>
          <w:sz w:val="28"/>
          <w:szCs w:val="28"/>
        </w:rPr>
        <w:t xml:space="preserve">к определению нормативных затрат на </w:t>
      </w:r>
      <w:r w:rsidR="00730D7D" w:rsidRPr="00261323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функций </w:t>
      </w:r>
      <w:r w:rsidR="00730D7D" w:rsidRPr="002B71F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органов </w:t>
      </w:r>
      <w:r w:rsidR="006F79D8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730D7D" w:rsidRPr="002B71FD">
        <w:rPr>
          <w:rFonts w:ascii="Times New Roman" w:eastAsia="Times New Roman" w:hAnsi="Times New Roman" w:cs="Times New Roman"/>
          <w:sz w:val="28"/>
          <w:szCs w:val="28"/>
        </w:rPr>
        <w:t xml:space="preserve"> и подведомственных им муниципальных казенных учреждений</w:t>
      </w:r>
    </w:p>
    <w:p w:rsidR="00204F54" w:rsidRPr="004F13C9" w:rsidRDefault="00204F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8F3C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</w:t>
      </w:r>
      <w:r w:rsidR="00040035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4A1D94" w:rsidRPr="004F13C9">
        <w:rPr>
          <w:rFonts w:ascii="Times New Roman" w:hAnsi="Times New Roman" w:cs="Times New Roman"/>
          <w:sz w:val="28"/>
          <w:szCs w:val="28"/>
        </w:rPr>
        <w:t>к определени</w:t>
      </w:r>
      <w:r w:rsidR="00040035">
        <w:rPr>
          <w:rFonts w:ascii="Times New Roman" w:hAnsi="Times New Roman" w:cs="Times New Roman"/>
          <w:sz w:val="28"/>
          <w:szCs w:val="28"/>
        </w:rPr>
        <w:t>ю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нормативных затрат </w:t>
      </w:r>
      <w:r w:rsidR="000044BC" w:rsidRPr="00261323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функций </w:t>
      </w:r>
      <w:r w:rsidR="000044BC" w:rsidRPr="002B71F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муниципальных органов </w:t>
      </w:r>
      <w:r w:rsidR="006F79D8">
        <w:rPr>
          <w:rFonts w:ascii="Times New Roman" w:eastAsia="Times New Roman" w:hAnsi="Times New Roman" w:cs="Times New Roman"/>
          <w:bCs/>
          <w:sz w:val="28"/>
          <w:szCs w:val="28"/>
        </w:rPr>
        <w:t>Большебейсугского сельского поселения Брюховецкого района</w:t>
      </w:r>
      <w:r w:rsidR="000044BC" w:rsidRPr="002B7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(далее</w:t>
      </w:r>
      <w:r w:rsidR="00E37EB6">
        <w:rPr>
          <w:rFonts w:ascii="Times New Roman" w:hAnsi="Times New Roman" w:cs="Times New Roman"/>
          <w:sz w:val="28"/>
          <w:szCs w:val="28"/>
        </w:rPr>
        <w:t xml:space="preserve"> – </w:t>
      </w:r>
      <w:r w:rsidR="000044BC">
        <w:rPr>
          <w:rFonts w:ascii="Times New Roman" w:hAnsi="Times New Roman" w:cs="Times New Roman"/>
          <w:sz w:val="28"/>
          <w:szCs w:val="28"/>
        </w:rPr>
        <w:t>муниципальные</w:t>
      </w:r>
      <w:r w:rsidR="00E37EB6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органы)</w:t>
      </w:r>
      <w:r w:rsidR="006F195F">
        <w:rPr>
          <w:rFonts w:ascii="Times New Roman" w:hAnsi="Times New Roman" w:cs="Times New Roman"/>
          <w:sz w:val="28"/>
          <w:szCs w:val="28"/>
        </w:rPr>
        <w:t xml:space="preserve"> и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подведомственных им </w:t>
      </w:r>
      <w:r w:rsidR="00AC7707">
        <w:rPr>
          <w:rFonts w:ascii="Times New Roman" w:hAnsi="Times New Roman" w:cs="Times New Roman"/>
          <w:sz w:val="28"/>
          <w:szCs w:val="28"/>
        </w:rPr>
        <w:t>муниципальных</w:t>
      </w:r>
      <w:r w:rsidR="00235306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казенных учреждений, в части закупок товаров, работ, услуг (далее </w:t>
      </w:r>
      <w:r w:rsidR="00E37EB6">
        <w:rPr>
          <w:rFonts w:ascii="Times New Roman" w:hAnsi="Times New Roman" w:cs="Times New Roman"/>
          <w:sz w:val="28"/>
          <w:szCs w:val="28"/>
        </w:rPr>
        <w:t>–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нормативные затраты).</w:t>
      </w:r>
    </w:p>
    <w:p w:rsidR="00E619D0" w:rsidRPr="004F13C9" w:rsidRDefault="008F3C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 объе</w:t>
      </w:r>
      <w:r w:rsidR="00AC7707">
        <w:rPr>
          <w:rFonts w:ascii="Times New Roman" w:hAnsi="Times New Roman" w:cs="Times New Roman"/>
          <w:sz w:val="28"/>
          <w:szCs w:val="28"/>
        </w:rPr>
        <w:t>ктов закупки соответствующего муниципального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органа и подведомственных ему</w:t>
      </w:r>
      <w:r w:rsidR="00AC7707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E619D0" w:rsidRPr="004F13C9" w:rsidRDefault="008F3C35" w:rsidP="008F3C3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3. Нормативные затраты, порядок определения которых не установлен </w:t>
      </w:r>
      <w:hyperlink w:anchor="Par79" w:tooltip="ПРАВИЛА" w:history="1">
        <w:r w:rsidR="004A1D94" w:rsidRPr="008F3C35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4A1D94" w:rsidRPr="008F3C35">
        <w:rPr>
          <w:rFonts w:ascii="Times New Roman" w:hAnsi="Times New Roman" w:cs="Times New Roman"/>
          <w:sz w:val="28"/>
          <w:szCs w:val="28"/>
        </w:rPr>
        <w:t xml:space="preserve"> опре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деления нормативных затрат на обеспечение функций </w:t>
      </w:r>
      <w:r w:rsidR="00AC7707">
        <w:rPr>
          <w:rFonts w:ascii="Times New Roman" w:hAnsi="Times New Roman" w:cs="Times New Roman"/>
          <w:sz w:val="28"/>
          <w:szCs w:val="28"/>
        </w:rPr>
        <w:t>муниципальных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органов</w:t>
      </w:r>
      <w:r w:rsidR="00040035">
        <w:rPr>
          <w:rFonts w:ascii="Times New Roman" w:hAnsi="Times New Roman" w:cs="Times New Roman"/>
          <w:sz w:val="28"/>
          <w:szCs w:val="28"/>
        </w:rPr>
        <w:t xml:space="preserve"> </w:t>
      </w:r>
      <w:r w:rsidR="00F92BAE">
        <w:rPr>
          <w:rFonts w:ascii="Times New Roman" w:eastAsia="Times New Roman" w:hAnsi="Times New Roman" w:cs="Times New Roman"/>
          <w:bCs/>
          <w:sz w:val="28"/>
          <w:szCs w:val="28"/>
        </w:rPr>
        <w:t>Большебейсугского сельского поселения Брюховецкого района</w:t>
      </w:r>
      <w:r w:rsidR="00F92BAE" w:rsidRPr="002B7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035">
        <w:rPr>
          <w:rFonts w:ascii="Times New Roman" w:hAnsi="Times New Roman" w:cs="Times New Roman"/>
          <w:sz w:val="28"/>
          <w:szCs w:val="28"/>
        </w:rPr>
        <w:t xml:space="preserve">и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подведомственных им </w:t>
      </w:r>
      <w:r w:rsidR="00AC7707">
        <w:rPr>
          <w:rFonts w:ascii="Times New Roman" w:hAnsi="Times New Roman" w:cs="Times New Roman"/>
          <w:sz w:val="28"/>
          <w:szCs w:val="28"/>
        </w:rPr>
        <w:t>муниципальных</w:t>
      </w:r>
      <w:r w:rsidR="00235306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казенных учреждений (далее</w:t>
      </w:r>
      <w:r w:rsidR="005B46ED">
        <w:rPr>
          <w:rFonts w:ascii="Times New Roman" w:hAnsi="Times New Roman" w:cs="Times New Roman"/>
          <w:sz w:val="28"/>
          <w:szCs w:val="28"/>
        </w:rPr>
        <w:t xml:space="preserve"> –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Правила) согласно </w:t>
      </w:r>
      <w:proofErr w:type="gramStart"/>
      <w:r w:rsidR="004A1D94" w:rsidRPr="004F13C9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040035">
        <w:rPr>
          <w:rFonts w:ascii="Times New Roman" w:hAnsi="Times New Roman" w:cs="Times New Roman"/>
          <w:sz w:val="28"/>
          <w:szCs w:val="28"/>
        </w:rPr>
        <w:t xml:space="preserve"> к </w:t>
      </w:r>
      <w:r w:rsidR="006E6D68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040035">
        <w:rPr>
          <w:rFonts w:ascii="Times New Roman" w:hAnsi="Times New Roman" w:cs="Times New Roman"/>
          <w:sz w:val="28"/>
          <w:szCs w:val="28"/>
        </w:rPr>
        <w:t>Требованиям</w:t>
      </w:r>
      <w:r w:rsidR="004A1D94" w:rsidRPr="004F13C9">
        <w:rPr>
          <w:rFonts w:ascii="Times New Roman" w:hAnsi="Times New Roman" w:cs="Times New Roman"/>
          <w:sz w:val="28"/>
          <w:szCs w:val="28"/>
        </w:rPr>
        <w:t>, определяются в порядке, устанавливаемом</w:t>
      </w:r>
      <w:r w:rsidR="00AC7707">
        <w:rPr>
          <w:rFonts w:ascii="Times New Roman" w:hAnsi="Times New Roman" w:cs="Times New Roman"/>
          <w:sz w:val="28"/>
          <w:szCs w:val="28"/>
        </w:rPr>
        <w:t xml:space="preserve"> правовым актом муниципального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E619D0" w:rsidRPr="004F13C9" w:rsidRDefault="008F3C35" w:rsidP="008F3C35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</w:t>
      </w:r>
      <w:r w:rsidR="006B430C">
        <w:rPr>
          <w:rFonts w:ascii="Times New Roman" w:hAnsi="Times New Roman" w:cs="Times New Roman"/>
          <w:sz w:val="28"/>
          <w:szCs w:val="28"/>
        </w:rPr>
        <w:t>объем доведенных муниципальным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органам и находящимся в их ведении </w:t>
      </w:r>
      <w:r w:rsidR="006B430C">
        <w:rPr>
          <w:rFonts w:ascii="Times New Roman" w:hAnsi="Times New Roman" w:cs="Times New Roman"/>
          <w:sz w:val="28"/>
          <w:szCs w:val="28"/>
        </w:rPr>
        <w:t>муниципальным</w:t>
      </w:r>
      <w:r w:rsidR="00235306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казенным учреждениям как получателям бюджетных средств лимитов бюджетных обязательств на закупку товаров, работ, услуг в рамках исполнения </w:t>
      </w:r>
      <w:r w:rsidR="006B430C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бюдже</w:t>
      </w:r>
      <w:r w:rsidR="006B430C">
        <w:rPr>
          <w:rFonts w:ascii="Times New Roman" w:hAnsi="Times New Roman" w:cs="Times New Roman"/>
          <w:sz w:val="28"/>
          <w:szCs w:val="28"/>
        </w:rPr>
        <w:t>та</w:t>
      </w:r>
      <w:r w:rsidR="004A1D94" w:rsidRPr="004F13C9">
        <w:rPr>
          <w:rFonts w:ascii="Times New Roman" w:hAnsi="Times New Roman" w:cs="Times New Roman"/>
          <w:sz w:val="28"/>
          <w:szCs w:val="28"/>
        </w:rPr>
        <w:t>.</w:t>
      </w:r>
    </w:p>
    <w:p w:rsidR="00E619D0" w:rsidRPr="008F3C35" w:rsidRDefault="008F3C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При оп</w:t>
      </w:r>
      <w:r w:rsidR="006B430C">
        <w:rPr>
          <w:rFonts w:ascii="Times New Roman" w:hAnsi="Times New Roman" w:cs="Times New Roman"/>
          <w:sz w:val="28"/>
          <w:szCs w:val="28"/>
        </w:rPr>
        <w:t>ределении нормативных затрат муниципальные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40" w:tooltip="Общий объем затрат, связанных с закупкой товаров, работ, услуг, рассчитанный на основе нормативных затрат, не может превышать объем доведенных государственным органам и находящимся в их ведении казенным учреждениям как получателям бюджетных средств лимитов бюд" w:history="1">
        <w:r w:rsidR="004A1D94" w:rsidRPr="008F3C35">
          <w:rPr>
            <w:rFonts w:ascii="Times New Roman" w:hAnsi="Times New Roman" w:cs="Times New Roman"/>
            <w:sz w:val="28"/>
            <w:szCs w:val="28"/>
          </w:rPr>
          <w:t>абзаца второго</w:t>
        </w:r>
      </w:hyperlink>
      <w:r w:rsidR="004A1D94" w:rsidRPr="008F3C35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E619D0" w:rsidRPr="004F13C9" w:rsidRDefault="008F3C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8F3C35">
        <w:rPr>
          <w:rFonts w:ascii="Times New Roman" w:hAnsi="Times New Roman" w:cs="Times New Roman"/>
          <w:sz w:val="28"/>
          <w:szCs w:val="28"/>
        </w:rPr>
        <w:t xml:space="preserve">4. 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="004A1D94" w:rsidRPr="008F3C35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="004A1D94" w:rsidRPr="008F3C3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="004A1D94" w:rsidRPr="008F3C35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="004A1D94" w:rsidRPr="008F3C35">
        <w:rPr>
          <w:rFonts w:ascii="Times New Roman" w:hAnsi="Times New Roman" w:cs="Times New Roman"/>
          <w:sz w:val="28"/>
          <w:szCs w:val="28"/>
        </w:rPr>
        <w:t xml:space="preserve"> Правил в формулах используются нормативы цены товаров, работ, услуг, уста</w:t>
      </w:r>
      <w:r w:rsidR="00E966C1">
        <w:rPr>
          <w:rFonts w:ascii="Times New Roman" w:hAnsi="Times New Roman" w:cs="Times New Roman"/>
          <w:sz w:val="28"/>
          <w:szCs w:val="28"/>
        </w:rPr>
        <w:t>навливаемые муниципальными</w:t>
      </w:r>
      <w:r w:rsidR="004A1D94" w:rsidRPr="008F3C35">
        <w:rPr>
          <w:rFonts w:ascii="Times New Roman" w:hAnsi="Times New Roman" w:cs="Times New Roman"/>
          <w:sz w:val="28"/>
          <w:szCs w:val="28"/>
        </w:rPr>
        <w:t xml:space="preserve"> органами с учетом положений </w:t>
      </w:r>
      <w:hyperlink r:id="rId6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4A1D94" w:rsidRPr="008F3C35">
          <w:rPr>
            <w:rFonts w:ascii="Times New Roman" w:hAnsi="Times New Roman" w:cs="Times New Roman"/>
            <w:sz w:val="28"/>
            <w:szCs w:val="28"/>
          </w:rPr>
          <w:t>статьи 22</w:t>
        </w:r>
      </w:hyperlink>
      <w:r w:rsidR="004A1D94" w:rsidRPr="008F3C35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8F3C35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</w:t>
      </w:r>
      <w:r w:rsidR="0046700A">
        <w:rPr>
          <w:rFonts w:ascii="Times New Roman" w:hAnsi="Times New Roman" w:cs="Times New Roman"/>
          <w:sz w:val="28"/>
          <w:szCs w:val="28"/>
        </w:rPr>
        <w:t xml:space="preserve">от 5 апреля 2013 года № 44-ФЗ </w:t>
      </w:r>
      <w:r w:rsidR="005A7F7B">
        <w:rPr>
          <w:rFonts w:ascii="Times New Roman" w:hAnsi="Times New Roman" w:cs="Times New Roman"/>
          <w:sz w:val="28"/>
          <w:szCs w:val="28"/>
        </w:rPr>
        <w:t>«</w:t>
      </w:r>
      <w:r w:rsidR="004A1D94" w:rsidRPr="004F13C9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5A7F7B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="00040035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44-ФЗ)</w:t>
      </w:r>
      <w:r w:rsidR="004A1D94" w:rsidRPr="004F13C9">
        <w:rPr>
          <w:rFonts w:ascii="Times New Roman" w:hAnsi="Times New Roman" w:cs="Times New Roman"/>
          <w:sz w:val="28"/>
          <w:szCs w:val="28"/>
        </w:rPr>
        <w:t>.</w:t>
      </w:r>
    </w:p>
    <w:p w:rsidR="00AB42D1" w:rsidRPr="00AB42D1" w:rsidRDefault="004A1D94" w:rsidP="00AB42D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Pr="005A7F7B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Pr="005A7F7B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Прави</w:t>
      </w:r>
      <w:r w:rsidRPr="004F13C9">
        <w:rPr>
          <w:rFonts w:ascii="Times New Roman" w:hAnsi="Times New Roman" w:cs="Times New Roman"/>
          <w:sz w:val="28"/>
          <w:szCs w:val="28"/>
        </w:rPr>
        <w:t xml:space="preserve">л в формулах используются нормативы количества товаров, работ, услуг, </w:t>
      </w:r>
      <w:r w:rsidR="00E966C1">
        <w:rPr>
          <w:rFonts w:ascii="Times New Roman" w:hAnsi="Times New Roman" w:cs="Times New Roman"/>
          <w:sz w:val="28"/>
          <w:szCs w:val="28"/>
        </w:rPr>
        <w:t>устанавливаемые муниципальными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AB42D1">
        <w:rPr>
          <w:rFonts w:ascii="Times New Roman" w:hAnsi="Times New Roman" w:cs="Times New Roman"/>
          <w:sz w:val="28"/>
          <w:szCs w:val="28"/>
        </w:rPr>
        <w:t>,</w:t>
      </w:r>
      <w:r w:rsidR="00AB42D1" w:rsidRPr="00AB42D1">
        <w:rPr>
          <w:rFonts w:ascii="Times New Roman" w:hAnsi="Times New Roman" w:cs="Times New Roman"/>
          <w:sz w:val="28"/>
          <w:szCs w:val="28"/>
        </w:rPr>
        <w:t xml:space="preserve"> если эти нормативы не предусмотрены </w:t>
      </w:r>
      <w:hyperlink w:anchor="sub_10001" w:history="1">
        <w:r w:rsidR="00AB42D1" w:rsidRPr="00AB42D1">
          <w:rPr>
            <w:rFonts w:ascii="Times New Roman" w:hAnsi="Times New Roman" w:cs="Times New Roman"/>
            <w:sz w:val="28"/>
            <w:szCs w:val="28"/>
          </w:rPr>
          <w:t>прило</w:t>
        </w:r>
        <w:r w:rsidR="00AB42D1">
          <w:rPr>
            <w:rFonts w:ascii="Times New Roman" w:hAnsi="Times New Roman" w:cs="Times New Roman"/>
            <w:sz w:val="28"/>
            <w:szCs w:val="28"/>
          </w:rPr>
          <w:t>жениями №</w:t>
        </w:r>
        <w:r w:rsidR="00AB42D1" w:rsidRPr="00AB42D1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AB42D1" w:rsidRPr="00AB42D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02" w:history="1">
        <w:r w:rsidR="00AB42D1" w:rsidRPr="00AB42D1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AB42D1" w:rsidRPr="00AB42D1">
        <w:rPr>
          <w:rFonts w:ascii="Times New Roman" w:hAnsi="Times New Roman" w:cs="Times New Roman"/>
          <w:sz w:val="28"/>
          <w:szCs w:val="28"/>
        </w:rPr>
        <w:t xml:space="preserve"> к Правилам.</w:t>
      </w:r>
    </w:p>
    <w:p w:rsidR="00E619D0" w:rsidRPr="004F13C9" w:rsidRDefault="008C3523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>
        <w:rPr>
          <w:rFonts w:ascii="Times New Roman" w:hAnsi="Times New Roman" w:cs="Times New Roman"/>
          <w:sz w:val="28"/>
          <w:szCs w:val="28"/>
        </w:rPr>
        <w:t>5. Муниципальные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</w:t>
      </w:r>
      <w:r>
        <w:rPr>
          <w:rFonts w:ascii="Times New Roman" w:hAnsi="Times New Roman" w:cs="Times New Roman"/>
          <w:sz w:val="28"/>
          <w:szCs w:val="28"/>
        </w:rPr>
        <w:t>ий и полномочий муниципального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органа, должностных обязанностей его работников) нормативы: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</w:t>
      </w:r>
      <w:r w:rsidR="00040035">
        <w:rPr>
          <w:rFonts w:ascii="Times New Roman" w:hAnsi="Times New Roman" w:cs="Times New Roman"/>
          <w:sz w:val="28"/>
          <w:szCs w:val="28"/>
        </w:rPr>
        <w:t xml:space="preserve"> и цены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</w:t>
      </w:r>
      <w:r w:rsidR="00B621D7">
        <w:rPr>
          <w:rFonts w:ascii="Times New Roman" w:hAnsi="Times New Roman" w:cs="Times New Roman"/>
          <w:sz w:val="28"/>
          <w:szCs w:val="28"/>
        </w:rPr>
        <w:t>ых на балансе у 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 и подведомственных ему казенных учреждений.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3D67B9" w:rsidRDefault="00D42CF8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  <w:r w:rsidR="00CD0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0E2" w:rsidRDefault="00CD00E2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0E2" w:rsidRDefault="00CD00E2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0E2" w:rsidRPr="004F13C9" w:rsidRDefault="00CD00E2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195F" w:rsidRDefault="004A1D94" w:rsidP="003D67B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 системе в сфере закупок.</w:t>
      </w:r>
    </w:p>
    <w:p w:rsidR="003D67B9" w:rsidRDefault="003D67B9" w:rsidP="003D67B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7B9" w:rsidRDefault="003D67B9" w:rsidP="003D67B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7B9" w:rsidRDefault="003D67B9" w:rsidP="003D67B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BAE" w:rsidRPr="0048743C" w:rsidRDefault="00F92BAE" w:rsidP="00F92BA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Глава</w:t>
      </w:r>
      <w:r w:rsidRPr="0048743C">
        <w:rPr>
          <w:rFonts w:ascii="Times New Roman" w:hAnsi="Times New Roman" w:cs="Times New Roman"/>
          <w:color w:val="333333"/>
          <w:sz w:val="28"/>
          <w:szCs w:val="28"/>
        </w:rPr>
        <w:t xml:space="preserve"> Большебейсугского сельского</w:t>
      </w:r>
    </w:p>
    <w:p w:rsidR="00F92BAE" w:rsidRDefault="00F92BAE" w:rsidP="00F92B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color w:val="333333"/>
          <w:sz w:val="28"/>
          <w:szCs w:val="28"/>
        </w:rPr>
        <w:t xml:space="preserve">поселения Брюховецкого района                 </w:t>
      </w:r>
      <w:r w:rsidRPr="00F92BA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bookmarkStart w:id="3" w:name="_GoBack"/>
      <w:bookmarkEnd w:id="3"/>
      <w:r w:rsidRPr="0048743C">
        <w:rPr>
          <w:rFonts w:ascii="Times New Roman" w:hAnsi="Times New Roman" w:cs="Times New Roman"/>
          <w:color w:val="333333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В.В.Погородний</w:t>
      </w:r>
      <w:proofErr w:type="spellEnd"/>
    </w:p>
    <w:p w:rsidR="00F92BAE" w:rsidRDefault="00F92BAE" w:rsidP="00F92B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195F" w:rsidRDefault="006F195F" w:rsidP="006F195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F195F" w:rsidRDefault="006F195F" w:rsidP="006F195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1657" w:rsidRDefault="00651657" w:rsidP="006F195F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51657" w:rsidSect="00F92BAE">
      <w:headerReference w:type="default" r:id="rId7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DCE" w:rsidRDefault="00DD2DCE">
      <w:pPr>
        <w:spacing w:after="0" w:line="240" w:lineRule="auto"/>
      </w:pPr>
      <w:r>
        <w:separator/>
      </w:r>
    </w:p>
  </w:endnote>
  <w:endnote w:type="continuationSeparator" w:id="0">
    <w:p w:rsidR="00DD2DCE" w:rsidRDefault="00DD2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DCE" w:rsidRDefault="00DD2DCE">
      <w:pPr>
        <w:spacing w:after="0" w:line="240" w:lineRule="auto"/>
      </w:pPr>
      <w:r>
        <w:separator/>
      </w:r>
    </w:p>
  </w:footnote>
  <w:footnote w:type="continuationSeparator" w:id="0">
    <w:p w:rsidR="00DD2DCE" w:rsidRDefault="00DD2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323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0035" w:rsidRDefault="00040035">
        <w:pPr>
          <w:pStyle w:val="a5"/>
          <w:jc w:val="center"/>
        </w:pPr>
      </w:p>
      <w:p w:rsidR="00040035" w:rsidRDefault="00040035">
        <w:pPr>
          <w:pStyle w:val="a5"/>
          <w:jc w:val="center"/>
        </w:pPr>
      </w:p>
      <w:p w:rsidR="00040035" w:rsidRPr="006F195F" w:rsidRDefault="0004003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19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19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2B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0035" w:rsidRDefault="0004003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1C"/>
    <w:rsid w:val="000044BC"/>
    <w:rsid w:val="00040035"/>
    <w:rsid w:val="00051412"/>
    <w:rsid w:val="001850BD"/>
    <w:rsid w:val="00204F54"/>
    <w:rsid w:val="00235306"/>
    <w:rsid w:val="002A0E41"/>
    <w:rsid w:val="002B43DB"/>
    <w:rsid w:val="002F2252"/>
    <w:rsid w:val="00325FED"/>
    <w:rsid w:val="003D67B9"/>
    <w:rsid w:val="0046700A"/>
    <w:rsid w:val="00490E85"/>
    <w:rsid w:val="004A1D94"/>
    <w:rsid w:val="004F13C9"/>
    <w:rsid w:val="00540269"/>
    <w:rsid w:val="00576498"/>
    <w:rsid w:val="00584955"/>
    <w:rsid w:val="005909A6"/>
    <w:rsid w:val="005A7F7B"/>
    <w:rsid w:val="005B46ED"/>
    <w:rsid w:val="00630C26"/>
    <w:rsid w:val="006352F9"/>
    <w:rsid w:val="00651657"/>
    <w:rsid w:val="006638AF"/>
    <w:rsid w:val="00676F95"/>
    <w:rsid w:val="006B430C"/>
    <w:rsid w:val="006E6D68"/>
    <w:rsid w:val="006F195F"/>
    <w:rsid w:val="006F79D8"/>
    <w:rsid w:val="0070677A"/>
    <w:rsid w:val="00730D7D"/>
    <w:rsid w:val="00750ECC"/>
    <w:rsid w:val="00852C62"/>
    <w:rsid w:val="008C3523"/>
    <w:rsid w:val="008F3C35"/>
    <w:rsid w:val="00A075DD"/>
    <w:rsid w:val="00A51258"/>
    <w:rsid w:val="00AB42D1"/>
    <w:rsid w:val="00AC7707"/>
    <w:rsid w:val="00AE010A"/>
    <w:rsid w:val="00B579A2"/>
    <w:rsid w:val="00B621D7"/>
    <w:rsid w:val="00BD6FB4"/>
    <w:rsid w:val="00C06DB2"/>
    <w:rsid w:val="00C426C6"/>
    <w:rsid w:val="00CD00E2"/>
    <w:rsid w:val="00CD041C"/>
    <w:rsid w:val="00CE1244"/>
    <w:rsid w:val="00D42CF8"/>
    <w:rsid w:val="00DC12E1"/>
    <w:rsid w:val="00DD2DCE"/>
    <w:rsid w:val="00E20DC5"/>
    <w:rsid w:val="00E37EB6"/>
    <w:rsid w:val="00E478D0"/>
    <w:rsid w:val="00E619D0"/>
    <w:rsid w:val="00E94CF6"/>
    <w:rsid w:val="00E966C1"/>
    <w:rsid w:val="00F11B0F"/>
    <w:rsid w:val="00F171AE"/>
    <w:rsid w:val="00F9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docId w15:val="{9F7A4DCE-16DD-495D-AE83-447C10800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3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244"/>
  </w:style>
  <w:style w:type="paragraph" w:styleId="a7">
    <w:name w:val="footer"/>
    <w:basedOn w:val="a"/>
    <w:link w:val="a8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244"/>
  </w:style>
  <w:style w:type="character" w:customStyle="1" w:styleId="a9">
    <w:name w:val="Гипертекстовая ссылка"/>
    <w:basedOn w:val="a0"/>
    <w:uiPriority w:val="99"/>
    <w:rsid w:val="00AB42D1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8F47AB8C40FABA0E59237568D7FC18A23D544194C9A8E0A3C559F64AA4CCF17FE698793D3623211NEV8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886</Words>
  <Characters>5052</Characters>
  <Application>Microsoft Office Word</Application>
  <DocSecurity>2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Розов</dc:creator>
  <cp:lastModifiedBy>NikAdmin</cp:lastModifiedBy>
  <cp:revision>4</cp:revision>
  <cp:lastPrinted>2015-12-15T14:50:00Z</cp:lastPrinted>
  <dcterms:created xsi:type="dcterms:W3CDTF">2020-09-17T11:50:00Z</dcterms:created>
  <dcterms:modified xsi:type="dcterms:W3CDTF">2020-09-17T12:54:00Z</dcterms:modified>
</cp:coreProperties>
</file>